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74" w:rsidRDefault="006F0674" w:rsidP="006F0674">
      <w:pPr>
        <w:widowControl/>
        <w:shd w:val="clear" w:color="auto" w:fill="FFFFFF"/>
        <w:suppressAutoHyphens w:val="0"/>
        <w:autoSpaceDE/>
        <w:autoSpaceDN w:val="0"/>
        <w:spacing w:before="72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>
            <wp:extent cx="5867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674" w:rsidRDefault="006F0674" w:rsidP="006F0674">
      <w:pPr>
        <w:widowControl/>
        <w:shd w:val="clear" w:color="auto" w:fill="FFFFFF"/>
        <w:suppressAutoHyphens w:val="0"/>
        <w:autoSpaceDE/>
        <w:autoSpaceDN w:val="0"/>
        <w:spacing w:before="72"/>
        <w:jc w:val="center"/>
        <w:rPr>
          <w:rFonts w:ascii="Times New Roman" w:eastAsia="Times New Roman" w:hAnsi="Times New Roman" w:cs="Times New Roman"/>
          <w:sz w:val="4"/>
          <w:szCs w:val="4"/>
          <w:lang w:bidi="ar-SA"/>
        </w:rPr>
      </w:pPr>
    </w:p>
    <w:p w:rsidR="006F0674" w:rsidRDefault="006F0674" w:rsidP="006F0674">
      <w:pPr>
        <w:keepNext/>
        <w:widowControl/>
        <w:suppressAutoHyphens w:val="0"/>
        <w:autoSpaceDE/>
        <w:autoSpaceDN w:val="0"/>
        <w:jc w:val="center"/>
        <w:outlineLvl w:val="0"/>
        <w:rPr>
          <w:rFonts w:eastAsia="PMingLiU"/>
          <w:b/>
          <w:bCs/>
          <w:spacing w:val="40"/>
          <w:sz w:val="20"/>
          <w:szCs w:val="20"/>
          <w:lang w:bidi="ar-SA"/>
        </w:rPr>
      </w:pPr>
      <w:r>
        <w:rPr>
          <w:rFonts w:eastAsia="PMingLiU"/>
          <w:b/>
          <w:bCs/>
          <w:spacing w:val="40"/>
          <w:sz w:val="20"/>
          <w:szCs w:val="20"/>
          <w:lang w:bidi="ar-SA"/>
        </w:rPr>
        <w:t>БЕЛГОРОДСКАЯ ОБЛАСТЬ</w:t>
      </w:r>
    </w:p>
    <w:p w:rsidR="006F0674" w:rsidRDefault="006F0674" w:rsidP="006F0674">
      <w:pPr>
        <w:widowControl/>
        <w:suppressAutoHyphens w:val="0"/>
        <w:autoSpaceDE/>
        <w:autoSpaceDN w:val="0"/>
        <w:rPr>
          <w:rFonts w:ascii="Times New Roman" w:eastAsia="PMingLiU" w:hAnsi="Times New Roman" w:cs="Times New Roman"/>
          <w:lang w:bidi="ar-SA"/>
        </w:rPr>
      </w:pPr>
    </w:p>
    <w:p w:rsidR="006F0674" w:rsidRDefault="006F0674" w:rsidP="006F0674">
      <w:pPr>
        <w:keepNext/>
        <w:widowControl/>
        <w:suppressAutoHyphens w:val="0"/>
        <w:autoSpaceDE/>
        <w:autoSpaceDN w:val="0"/>
        <w:spacing w:after="6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  <w:t>АДМИНИСТРАЦИЯ ЛОМОВСКОГО</w:t>
      </w:r>
    </w:p>
    <w:p w:rsidR="006F0674" w:rsidRDefault="006F0674" w:rsidP="006F0674">
      <w:pPr>
        <w:keepNext/>
        <w:widowControl/>
        <w:suppressAutoHyphens w:val="0"/>
        <w:autoSpaceDE/>
        <w:autoSpaceDN w:val="0"/>
        <w:spacing w:after="6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  <w:t>СЕЛЬСКОГО ПОСЕЛЕНИЯ</w:t>
      </w:r>
    </w:p>
    <w:p w:rsidR="006F0674" w:rsidRDefault="006F0674" w:rsidP="006F0674">
      <w:pPr>
        <w:keepNext/>
        <w:widowControl/>
        <w:suppressAutoHyphens w:val="0"/>
        <w:autoSpaceDE/>
        <w:autoSpaceDN w:val="0"/>
        <w:spacing w:after="6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  <w:t>МУНИЦИПАЛЬНОГО РАЙОНА</w:t>
      </w:r>
    </w:p>
    <w:p w:rsidR="006F0674" w:rsidRDefault="006F0674" w:rsidP="006F0674">
      <w:pPr>
        <w:widowControl/>
        <w:suppressAutoHyphens w:val="0"/>
        <w:autoSpaceDE/>
        <w:autoSpaceDN w:val="0"/>
        <w:spacing w:after="60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  <w:lang w:bidi="ar-SA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bidi="ar-SA"/>
        </w:rPr>
        <w:t>«КОРОЧАНСКИЙ РАЙОН»</w:t>
      </w:r>
    </w:p>
    <w:p w:rsidR="006F0674" w:rsidRPr="00C124CC" w:rsidRDefault="006F0674" w:rsidP="00EF0777">
      <w:pPr>
        <w:keepNext/>
        <w:widowControl/>
        <w:suppressAutoHyphens w:val="0"/>
        <w:autoSpaceDE/>
        <w:autoSpaceDN w:val="0"/>
        <w:spacing w:before="240" w:after="60"/>
        <w:jc w:val="center"/>
        <w:outlineLvl w:val="2"/>
        <w:rPr>
          <w:rFonts w:eastAsia="Times New Roman"/>
          <w:b/>
          <w:bCs/>
          <w:spacing w:val="48"/>
          <w:sz w:val="32"/>
          <w:szCs w:val="32"/>
          <w:u w:val="single"/>
          <w:lang w:eastAsia="x-none" w:bidi="ar-SA"/>
        </w:rPr>
      </w:pPr>
      <w:r>
        <w:rPr>
          <w:rFonts w:eastAsia="Times New Roman"/>
          <w:b/>
          <w:bCs/>
          <w:spacing w:val="48"/>
          <w:sz w:val="32"/>
          <w:szCs w:val="32"/>
          <w:lang w:val="x-none" w:eastAsia="x-none" w:bidi="ar-SA"/>
        </w:rPr>
        <w:t>ПОСТАНОВЛЕНИЕ</w:t>
      </w:r>
      <w:r w:rsidR="00EF0777">
        <w:rPr>
          <w:rFonts w:eastAsia="Times New Roman"/>
          <w:b/>
          <w:bCs/>
          <w:spacing w:val="48"/>
          <w:sz w:val="32"/>
          <w:szCs w:val="32"/>
          <w:lang w:eastAsia="x-none" w:bidi="ar-SA"/>
        </w:rPr>
        <w:t xml:space="preserve"> </w:t>
      </w:r>
      <w:r w:rsidR="00EF0777">
        <w:rPr>
          <w:rFonts w:eastAsia="Times New Roman"/>
          <w:b/>
          <w:bCs/>
          <w:spacing w:val="48"/>
          <w:sz w:val="32"/>
          <w:szCs w:val="32"/>
          <w:lang w:eastAsia="x-none" w:bidi="ar-SA"/>
        </w:rPr>
        <w:tab/>
      </w:r>
      <w:r w:rsidR="00C124CC" w:rsidRPr="00C124CC">
        <w:rPr>
          <w:rFonts w:eastAsia="Times New Roman"/>
          <w:b/>
          <w:bCs/>
          <w:spacing w:val="48"/>
          <w:sz w:val="32"/>
          <w:szCs w:val="32"/>
          <w:u w:val="single"/>
          <w:lang w:eastAsia="x-none" w:bidi="ar-SA"/>
        </w:rPr>
        <w:t>ПРОЕКТ</w:t>
      </w:r>
    </w:p>
    <w:p w:rsidR="006F0674" w:rsidRDefault="006F0674" w:rsidP="006F0674">
      <w:pPr>
        <w:widowControl/>
        <w:suppressAutoHyphens w:val="0"/>
        <w:autoSpaceDE/>
        <w:autoSpaceDN w:val="0"/>
        <w:jc w:val="center"/>
        <w:rPr>
          <w:rFonts w:eastAsia="Times New Roman"/>
          <w:b/>
          <w:sz w:val="17"/>
          <w:szCs w:val="17"/>
          <w:lang w:bidi="ar-SA"/>
        </w:rPr>
      </w:pPr>
      <w:r>
        <w:rPr>
          <w:rFonts w:eastAsia="Times New Roman"/>
          <w:b/>
          <w:sz w:val="17"/>
          <w:szCs w:val="17"/>
          <w:lang w:bidi="ar-SA"/>
        </w:rPr>
        <w:t>Ломово</w:t>
      </w:r>
    </w:p>
    <w:p w:rsidR="006F0674" w:rsidRDefault="006F0674" w:rsidP="006F0674">
      <w:pPr>
        <w:widowControl/>
        <w:suppressAutoHyphens w:val="0"/>
        <w:autoSpaceDE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bidi="ar-SA"/>
        </w:rPr>
      </w:pPr>
    </w:p>
    <w:p w:rsidR="006F0674" w:rsidRDefault="006F0674" w:rsidP="006F0674">
      <w:pPr>
        <w:widowControl/>
        <w:suppressAutoHyphens w:val="0"/>
        <w:autoSpaceDE/>
        <w:autoSpaceDN w:val="0"/>
        <w:spacing w:before="240" w:after="60"/>
        <w:outlineLvl w:val="5"/>
        <w:rPr>
          <w:rFonts w:eastAsia="Times New Roman"/>
          <w:b/>
          <w:sz w:val="18"/>
          <w:szCs w:val="18"/>
          <w:lang w:bidi="ar-SA"/>
        </w:rPr>
      </w:pPr>
      <w:r>
        <w:rPr>
          <w:rFonts w:eastAsia="Times New Roman"/>
          <w:b/>
          <w:sz w:val="18"/>
          <w:szCs w:val="18"/>
          <w:lang w:bidi="ar-SA"/>
        </w:rPr>
        <w:t>«</w:t>
      </w:r>
      <w:r w:rsidR="00C124CC">
        <w:rPr>
          <w:rFonts w:eastAsia="Times New Roman"/>
          <w:b/>
          <w:sz w:val="18"/>
          <w:szCs w:val="18"/>
          <w:lang w:bidi="ar-SA"/>
        </w:rPr>
        <w:t xml:space="preserve">_____ </w:t>
      </w:r>
      <w:r>
        <w:rPr>
          <w:rFonts w:eastAsia="Times New Roman"/>
          <w:b/>
          <w:sz w:val="18"/>
          <w:szCs w:val="18"/>
          <w:lang w:bidi="ar-SA"/>
        </w:rPr>
        <w:t xml:space="preserve">» </w:t>
      </w:r>
      <w:r w:rsidR="00C124CC">
        <w:rPr>
          <w:rFonts w:eastAsia="Times New Roman"/>
          <w:b/>
          <w:sz w:val="18"/>
          <w:szCs w:val="18"/>
          <w:lang w:bidi="ar-SA"/>
        </w:rPr>
        <w:t>________________</w:t>
      </w:r>
      <w:r>
        <w:rPr>
          <w:rFonts w:eastAsia="Times New Roman"/>
          <w:b/>
          <w:sz w:val="18"/>
          <w:szCs w:val="18"/>
          <w:lang w:bidi="ar-SA"/>
        </w:rPr>
        <w:t xml:space="preserve"> 2022 </w:t>
      </w:r>
      <w:r w:rsidR="00EF0777">
        <w:rPr>
          <w:rFonts w:eastAsia="Times New Roman"/>
          <w:b/>
          <w:sz w:val="18"/>
          <w:szCs w:val="18"/>
          <w:lang w:bidi="ar-SA"/>
        </w:rPr>
        <w:t xml:space="preserve">г. </w:t>
      </w:r>
      <w:r w:rsidR="00EF0777">
        <w:rPr>
          <w:rFonts w:eastAsia="Times New Roman"/>
          <w:b/>
          <w:sz w:val="18"/>
          <w:szCs w:val="18"/>
          <w:lang w:bidi="ar-SA"/>
        </w:rPr>
        <w:tab/>
      </w:r>
      <w:r w:rsidR="00EF0777">
        <w:rPr>
          <w:rFonts w:eastAsia="Times New Roman"/>
          <w:b/>
          <w:sz w:val="18"/>
          <w:szCs w:val="18"/>
          <w:lang w:bidi="ar-SA"/>
        </w:rPr>
        <w:tab/>
      </w:r>
      <w:r w:rsidR="00EF0777">
        <w:rPr>
          <w:rFonts w:eastAsia="Times New Roman"/>
          <w:b/>
          <w:sz w:val="18"/>
          <w:szCs w:val="18"/>
          <w:lang w:bidi="ar-SA"/>
        </w:rPr>
        <w:tab/>
      </w:r>
      <w:r w:rsidR="00EF0777">
        <w:rPr>
          <w:rFonts w:eastAsia="Times New Roman"/>
          <w:b/>
          <w:sz w:val="18"/>
          <w:szCs w:val="18"/>
          <w:lang w:bidi="ar-SA"/>
        </w:rPr>
        <w:tab/>
      </w:r>
      <w:r w:rsidR="00EF0777">
        <w:rPr>
          <w:rFonts w:eastAsia="Times New Roman"/>
          <w:b/>
          <w:sz w:val="18"/>
          <w:szCs w:val="18"/>
          <w:lang w:bidi="ar-SA"/>
        </w:rPr>
        <w:tab/>
      </w:r>
      <w:r w:rsidR="00EF0777">
        <w:rPr>
          <w:rFonts w:eastAsia="Times New Roman"/>
          <w:b/>
          <w:sz w:val="18"/>
          <w:szCs w:val="18"/>
          <w:lang w:bidi="ar-SA"/>
        </w:rPr>
        <w:tab/>
      </w:r>
      <w:r w:rsidR="00EF0777">
        <w:rPr>
          <w:rFonts w:eastAsia="Times New Roman"/>
          <w:b/>
          <w:sz w:val="18"/>
          <w:szCs w:val="18"/>
          <w:lang w:bidi="ar-SA"/>
        </w:rPr>
        <w:tab/>
      </w:r>
      <w:r w:rsidR="00EF0777">
        <w:rPr>
          <w:rFonts w:eastAsia="Times New Roman"/>
          <w:b/>
          <w:sz w:val="18"/>
          <w:szCs w:val="18"/>
          <w:lang w:bidi="ar-SA"/>
        </w:rPr>
        <w:tab/>
      </w:r>
      <w:r>
        <w:rPr>
          <w:rFonts w:eastAsia="Times New Roman"/>
          <w:b/>
          <w:sz w:val="18"/>
          <w:szCs w:val="18"/>
          <w:lang w:bidi="ar-SA"/>
        </w:rPr>
        <w:t xml:space="preserve">№ </w:t>
      </w:r>
      <w:r w:rsidR="00C124CC">
        <w:rPr>
          <w:rFonts w:eastAsia="Times New Roman"/>
          <w:b/>
          <w:sz w:val="18"/>
          <w:szCs w:val="18"/>
          <w:lang w:bidi="ar-SA"/>
        </w:rPr>
        <w:t>______</w:t>
      </w:r>
    </w:p>
    <w:p w:rsidR="006F0674" w:rsidRDefault="006F0674" w:rsidP="006F0674"/>
    <w:p w:rsidR="006F0674" w:rsidRDefault="006F0674" w:rsidP="006F0674"/>
    <w:p w:rsidR="00EF0777" w:rsidRDefault="00EF0777" w:rsidP="006F0674">
      <w:pPr>
        <w:rPr>
          <w:rFonts w:ascii="Times New Roman" w:hAnsi="Times New Roman" w:cs="Times New Roman"/>
          <w:b/>
          <w:sz w:val="28"/>
          <w:szCs w:val="28"/>
        </w:rPr>
      </w:pPr>
    </w:p>
    <w:p w:rsidR="006F0674" w:rsidRDefault="006F0674" w:rsidP="006F067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6F0674" w:rsidRDefault="006F0674" w:rsidP="006F06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Ломовского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0674" w:rsidRPr="006F0674" w:rsidRDefault="00EF0777" w:rsidP="006F0674">
      <w:pP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от</w:t>
      </w:r>
      <w:r w:rsidR="006F0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674" w:rsidRPr="006F0674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bidi="ar-SA"/>
        </w:rPr>
        <w:t>23.03.2021 года № 12</w:t>
      </w:r>
      <w:r w:rsidR="006F0674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bidi="ar-SA"/>
        </w:rPr>
        <w:t xml:space="preserve"> </w:t>
      </w:r>
    </w:p>
    <w:p w:rsidR="006F0674" w:rsidRDefault="006F0674" w:rsidP="006F0674">
      <w:pPr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6F0674" w:rsidRDefault="006F0674" w:rsidP="006F0674">
      <w:pPr>
        <w:rPr>
          <w:rFonts w:ascii="Times New Roman" w:hAnsi="Times New Roman" w:cs="Times New Roman"/>
          <w:b/>
          <w:sz w:val="28"/>
          <w:szCs w:val="28"/>
        </w:rPr>
      </w:pPr>
    </w:p>
    <w:p w:rsidR="006F0674" w:rsidRPr="006F0674" w:rsidRDefault="006F0674" w:rsidP="006F06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</w:t>
      </w:r>
      <w:r w:rsidR="005228ED" w:rsidRPr="006F0674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нормативно-правовых актов Ломовского сельского поселения 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соответствие с </w:t>
      </w:r>
      <w:r w:rsidR="00C124CC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требованиями 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>действующ</w:t>
      </w:r>
      <w:r w:rsidR="00C124C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</w:t>
      </w:r>
      <w:r w:rsidR="00C124C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228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>учитывая пр</w:t>
      </w:r>
      <w:r w:rsidR="00C124CC">
        <w:rPr>
          <w:rFonts w:ascii="Times New Roman" w:hAnsi="Times New Roman" w:cs="Times New Roman"/>
          <w:color w:val="000000"/>
          <w:sz w:val="28"/>
          <w:szCs w:val="28"/>
        </w:rPr>
        <w:t>отест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 xml:space="preserve"> прокуратуры Корочанского района от </w:t>
      </w:r>
      <w:r w:rsidR="00C124CC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C124C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124C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F0777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>№ 2-</w:t>
      </w:r>
      <w:r w:rsidR="00C124CC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C124C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 Ломовского сельского поселения </w:t>
      </w:r>
      <w:r w:rsidRPr="006F0674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F0674" w:rsidRDefault="006F0674" w:rsidP="006F0674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67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Внести в постановление администрации Ломовского сельского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 xml:space="preserve"> ма</w:t>
      </w:r>
      <w:r>
        <w:rPr>
          <w:rFonts w:ascii="Times New Roman" w:hAnsi="Times New Roman" w:cs="Times New Roman"/>
          <w:color w:val="000000"/>
          <w:sz w:val="28"/>
          <w:szCs w:val="28"/>
        </w:rPr>
        <w:t>рта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 xml:space="preserve"> 2022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контрактном управляющем по закупкам для муниципальных нужд Ломовского сельского поселения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>района «Корочанский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6F0674" w:rsidRDefault="006F0674" w:rsidP="006F0674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1.1. </w:t>
      </w:r>
      <w:r w:rsidR="005228ED">
        <w:rPr>
          <w:rFonts w:ascii="Times New Roman" w:hAnsi="Times New Roman" w:cs="Times New Roman"/>
          <w:color w:val="000000"/>
          <w:sz w:val="28"/>
          <w:szCs w:val="28"/>
        </w:rPr>
        <w:t xml:space="preserve">Раздел 2 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оложени</w:t>
      </w:r>
      <w:r w:rsidR="005228ED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>о контрактном управляющем по закупкам для муниципальных нужд Ломовского сельского поселения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674">
        <w:rPr>
          <w:rFonts w:ascii="Times New Roman" w:hAnsi="Times New Roman" w:cs="Times New Roman"/>
          <w:color w:val="000000"/>
          <w:sz w:val="28"/>
          <w:szCs w:val="28"/>
        </w:rPr>
        <w:t>«Корочанский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</w:t>
      </w:r>
      <w:r w:rsidR="005228ED">
        <w:rPr>
          <w:rFonts w:ascii="Times New Roman" w:hAnsi="Times New Roman" w:cs="Times New Roman"/>
          <w:color w:val="000000"/>
          <w:sz w:val="28"/>
          <w:szCs w:val="28"/>
        </w:rPr>
        <w:t xml:space="preserve">пунктом 2.4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7A1F33" w:rsidRDefault="006F0674" w:rsidP="005228E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A1F33">
        <w:rPr>
          <w:color w:val="000000"/>
          <w:sz w:val="28"/>
          <w:szCs w:val="28"/>
        </w:rPr>
        <w:t>«</w:t>
      </w:r>
      <w:r w:rsidR="005228ED">
        <w:rPr>
          <w:color w:val="000000"/>
          <w:sz w:val="28"/>
          <w:szCs w:val="28"/>
        </w:rPr>
        <w:t>2.4</w:t>
      </w:r>
      <w:r w:rsidRPr="007A1F33">
        <w:rPr>
          <w:color w:val="000000"/>
          <w:sz w:val="28"/>
          <w:szCs w:val="28"/>
        </w:rPr>
        <w:t xml:space="preserve">. </w:t>
      </w:r>
      <w:r w:rsidR="007A1F33" w:rsidRPr="007A1F33">
        <w:rPr>
          <w:color w:val="000000"/>
          <w:sz w:val="28"/>
          <w:szCs w:val="28"/>
        </w:rPr>
        <w:t xml:space="preserve">Контрактный управляющий </w:t>
      </w:r>
      <w:r w:rsidR="005228ED">
        <w:rPr>
          <w:color w:val="000000"/>
          <w:sz w:val="28"/>
          <w:szCs w:val="28"/>
        </w:rPr>
        <w:t>должен иметь высшее образование или дополнительное профессиональное образование в сфере закупок».</w:t>
      </w:r>
    </w:p>
    <w:p w:rsidR="007A1F33" w:rsidRDefault="007A1F33" w:rsidP="007A1F3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Опубликовать настоящее постановление в информационно-телекоммуникационной сети «Интернет» и разместить на официальном сайте Ломовского сельского поселения:</w:t>
      </w:r>
      <w:r w:rsidRPr="007A1F33">
        <w:rPr>
          <w:rFonts w:ascii="Segoe UI" w:eastAsiaTheme="minorHAnsi" w:hAnsi="Segoe UI" w:cs="Segoe UI"/>
          <w:color w:val="000000"/>
          <w:sz w:val="22"/>
          <w:szCs w:val="22"/>
          <w:lang w:eastAsia="en-US"/>
        </w:rPr>
        <w:t xml:space="preserve"> </w:t>
      </w:r>
      <w:r w:rsidRPr="007A1F33">
        <w:rPr>
          <w:color w:val="000000"/>
          <w:sz w:val="28"/>
          <w:szCs w:val="28"/>
        </w:rPr>
        <w:t>lomovskoe-r31.gosweb.gosuslugi.ru</w:t>
      </w:r>
      <w:r w:rsidR="00F72BB5">
        <w:rPr>
          <w:color w:val="000000"/>
          <w:sz w:val="28"/>
          <w:szCs w:val="28"/>
        </w:rPr>
        <w:t>.</w:t>
      </w:r>
    </w:p>
    <w:p w:rsidR="00F72BB5" w:rsidRDefault="00892602" w:rsidP="007A1F3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Контроль </w:t>
      </w:r>
      <w:r w:rsidR="00F72BB5">
        <w:rPr>
          <w:color w:val="000000"/>
          <w:sz w:val="28"/>
          <w:szCs w:val="28"/>
        </w:rPr>
        <w:t>исполнени</w:t>
      </w:r>
      <w:r>
        <w:rPr>
          <w:color w:val="000000"/>
          <w:sz w:val="28"/>
          <w:szCs w:val="28"/>
        </w:rPr>
        <w:t>я</w:t>
      </w:r>
      <w:r w:rsidR="00F72BB5">
        <w:rPr>
          <w:color w:val="000000"/>
          <w:sz w:val="28"/>
          <w:szCs w:val="28"/>
        </w:rPr>
        <w:t xml:space="preserve">  постановления оставляю за собой.</w:t>
      </w:r>
    </w:p>
    <w:p w:rsidR="00F72BB5" w:rsidRDefault="00F72BB5" w:rsidP="007A1F3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2BB5" w:rsidRDefault="00F72BB5" w:rsidP="007A1F3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2BB5" w:rsidRPr="00F72BB5" w:rsidRDefault="00F72BB5" w:rsidP="007A1F33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72BB5">
        <w:rPr>
          <w:b/>
          <w:color w:val="000000"/>
          <w:sz w:val="28"/>
          <w:szCs w:val="28"/>
        </w:rPr>
        <w:t>Глава администрации</w:t>
      </w:r>
    </w:p>
    <w:p w:rsidR="00F72BB5" w:rsidRPr="00F72BB5" w:rsidRDefault="00F72BB5" w:rsidP="007A1F33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72BB5">
        <w:rPr>
          <w:b/>
          <w:color w:val="000000"/>
          <w:sz w:val="28"/>
          <w:szCs w:val="28"/>
        </w:rPr>
        <w:t xml:space="preserve">Ломовского сельского поселения                                       </w:t>
      </w:r>
      <w:proofErr w:type="spellStart"/>
      <w:r w:rsidRPr="00F72BB5">
        <w:rPr>
          <w:b/>
          <w:color w:val="000000"/>
          <w:sz w:val="28"/>
          <w:szCs w:val="28"/>
        </w:rPr>
        <w:t>В.И.Стрябкова</w:t>
      </w:r>
      <w:proofErr w:type="spellEnd"/>
    </w:p>
    <w:p w:rsidR="00F72BB5" w:rsidRPr="00F72BB5" w:rsidRDefault="00F72BB5" w:rsidP="007A1F33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72BB5" w:rsidRPr="00F72BB5" w:rsidRDefault="00F72BB5" w:rsidP="007A1F33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72BB5" w:rsidRPr="00F72BB5" w:rsidRDefault="00F72BB5" w:rsidP="007A1F33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A1F33" w:rsidRPr="00F72BB5" w:rsidRDefault="007A1F33" w:rsidP="007A1F33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72BB5">
        <w:rPr>
          <w:b/>
          <w:color w:val="000000"/>
          <w:sz w:val="28"/>
          <w:szCs w:val="28"/>
        </w:rPr>
        <w:t xml:space="preserve"> </w:t>
      </w:r>
    </w:p>
    <w:p w:rsidR="006F0674" w:rsidRPr="006F0674" w:rsidRDefault="006F0674" w:rsidP="006F0674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0674" w:rsidRDefault="006F0674" w:rsidP="006F0674">
      <w:pPr>
        <w:rPr>
          <w:rFonts w:ascii="Times New Roman" w:hAnsi="Times New Roman" w:cs="Times New Roman"/>
          <w:b/>
          <w:sz w:val="28"/>
          <w:szCs w:val="28"/>
        </w:rPr>
      </w:pPr>
    </w:p>
    <w:p w:rsidR="009C3B4D" w:rsidRDefault="00EF0777"/>
    <w:sectPr w:rsidR="009C3B4D" w:rsidSect="006F06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6B"/>
    <w:rsid w:val="00187C9F"/>
    <w:rsid w:val="005228ED"/>
    <w:rsid w:val="006F0674"/>
    <w:rsid w:val="007762AA"/>
    <w:rsid w:val="007A1F33"/>
    <w:rsid w:val="00892602"/>
    <w:rsid w:val="00935916"/>
    <w:rsid w:val="0097076B"/>
    <w:rsid w:val="00C124CC"/>
    <w:rsid w:val="00EF0777"/>
    <w:rsid w:val="00F72BB5"/>
    <w:rsid w:val="00F7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7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6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674"/>
    <w:rPr>
      <w:rFonts w:ascii="Tahoma" w:eastAsia="Arial" w:hAnsi="Tahoma" w:cs="Tahoma"/>
      <w:sz w:val="16"/>
      <w:szCs w:val="16"/>
      <w:lang w:eastAsia="ru-RU" w:bidi="ru-RU"/>
    </w:rPr>
  </w:style>
  <w:style w:type="paragraph" w:styleId="a5">
    <w:name w:val="Normal (Web)"/>
    <w:basedOn w:val="a"/>
    <w:uiPriority w:val="99"/>
    <w:unhideWhenUsed/>
    <w:rsid w:val="007A1F33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7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6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674"/>
    <w:rPr>
      <w:rFonts w:ascii="Tahoma" w:eastAsia="Arial" w:hAnsi="Tahoma" w:cs="Tahoma"/>
      <w:sz w:val="16"/>
      <w:szCs w:val="16"/>
      <w:lang w:eastAsia="ru-RU" w:bidi="ru-RU"/>
    </w:rPr>
  </w:style>
  <w:style w:type="paragraph" w:styleId="a5">
    <w:name w:val="Normal (Web)"/>
    <w:basedOn w:val="a"/>
    <w:uiPriority w:val="99"/>
    <w:unhideWhenUsed/>
    <w:rsid w:val="007A1F33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2023-04-07T08:26:00Z</cp:lastPrinted>
  <dcterms:created xsi:type="dcterms:W3CDTF">2022-07-21T11:30:00Z</dcterms:created>
  <dcterms:modified xsi:type="dcterms:W3CDTF">2023-04-25T12:32:00Z</dcterms:modified>
</cp:coreProperties>
</file>